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521FF" w14:textId="77777777" w:rsidR="00020D2E" w:rsidRPr="00020D2E" w:rsidRDefault="00020D2E" w:rsidP="00020D2E">
      <w:pPr>
        <w:spacing w:after="480"/>
        <w:jc w:val="center"/>
        <w:rPr>
          <w:b/>
          <w:sz w:val="40"/>
          <w:szCs w:val="40"/>
        </w:rPr>
      </w:pPr>
      <w:r w:rsidRPr="00020D2E">
        <w:rPr>
          <w:b/>
          <w:sz w:val="40"/>
          <w:szCs w:val="40"/>
        </w:rPr>
        <w:t>Hargita</w:t>
      </w:r>
    </w:p>
    <w:p w14:paraId="77D616D7" w14:textId="77777777" w:rsidR="00B3510E" w:rsidRPr="00B3510E" w:rsidRDefault="00C6223F" w:rsidP="00020D2E">
      <w:pPr>
        <w:spacing w:line="264" w:lineRule="auto"/>
        <w:rPr>
          <w:rFonts w:cstheme="minorHAnsi"/>
          <w:sz w:val="24"/>
          <w:szCs w:val="24"/>
        </w:rPr>
      </w:pPr>
      <w:r w:rsidRPr="00B3510E">
        <w:rPr>
          <w:rFonts w:cstheme="minorHAnsi"/>
          <w:sz w:val="24"/>
          <w:szCs w:val="24"/>
        </w:rPr>
        <w:t xml:space="preserve">A kirándulás második napján a Hargita (románul </w:t>
      </w:r>
      <w:proofErr w:type="spellStart"/>
      <w:r w:rsidRPr="00B3510E">
        <w:rPr>
          <w:rFonts w:cstheme="minorHAnsi"/>
          <w:sz w:val="24"/>
          <w:szCs w:val="24"/>
        </w:rPr>
        <w:t>Muntii</w:t>
      </w:r>
      <w:proofErr w:type="spellEnd"/>
      <w:r w:rsidRPr="00B3510E">
        <w:rPr>
          <w:rFonts w:cstheme="minorHAnsi"/>
          <w:sz w:val="24"/>
          <w:szCs w:val="24"/>
        </w:rPr>
        <w:t xml:space="preserve"> </w:t>
      </w:r>
      <w:proofErr w:type="spellStart"/>
      <w:r w:rsidRPr="00B3510E">
        <w:rPr>
          <w:rFonts w:cstheme="minorHAnsi"/>
          <w:sz w:val="24"/>
          <w:szCs w:val="24"/>
        </w:rPr>
        <w:t>Harghita</w:t>
      </w:r>
      <w:proofErr w:type="spellEnd"/>
      <w:r w:rsidRPr="00B3510E">
        <w:rPr>
          <w:rFonts w:cstheme="minorHAnsi"/>
          <w:sz w:val="24"/>
          <w:szCs w:val="24"/>
        </w:rPr>
        <w:t xml:space="preserve">) vulkáni hegyvonulatot néztük meg. A hegység területe körülbelül 1400 négyzetkilométer, határai északon a Libán-tető, keleten a Csíki-medence, délkeleten a Torjai-hágó, délen a Hatod-hágó, nyugaton pedig a </w:t>
      </w:r>
      <w:proofErr w:type="spellStart"/>
      <w:r w:rsidRPr="00B3510E">
        <w:rPr>
          <w:rFonts w:cstheme="minorHAnsi"/>
          <w:sz w:val="24"/>
          <w:szCs w:val="24"/>
        </w:rPr>
        <w:t>Görgény</w:t>
      </w:r>
      <w:proofErr w:type="spellEnd"/>
      <w:r w:rsidRPr="00B3510E">
        <w:rPr>
          <w:rFonts w:cstheme="minorHAnsi"/>
          <w:sz w:val="24"/>
          <w:szCs w:val="24"/>
        </w:rPr>
        <w:t xml:space="preserve">-Hargita fennsík. Legmagasabb pontja a </w:t>
      </w:r>
      <w:proofErr w:type="spellStart"/>
      <w:r w:rsidRPr="00B3510E">
        <w:rPr>
          <w:rFonts w:cstheme="minorHAnsi"/>
          <w:sz w:val="24"/>
          <w:szCs w:val="24"/>
        </w:rPr>
        <w:t>Madarasi</w:t>
      </w:r>
      <w:proofErr w:type="spellEnd"/>
      <w:r w:rsidRPr="00B3510E">
        <w:rPr>
          <w:rFonts w:cstheme="minorHAnsi"/>
          <w:sz w:val="24"/>
          <w:szCs w:val="24"/>
        </w:rPr>
        <w:t>-Hargita 1801 méter magasan található. Ide</w:t>
      </w:r>
      <w:r w:rsidR="002B29CA" w:rsidRPr="00B3510E">
        <w:rPr>
          <w:rFonts w:cstheme="minorHAnsi"/>
          <w:sz w:val="24"/>
          <w:szCs w:val="24"/>
        </w:rPr>
        <w:t xml:space="preserve"> </w:t>
      </w:r>
      <w:r w:rsidRPr="00B3510E">
        <w:rPr>
          <w:rFonts w:cstheme="minorHAnsi"/>
          <w:sz w:val="24"/>
          <w:szCs w:val="24"/>
        </w:rPr>
        <w:t>gépjárművel, illetve 30-40 perc gyaloglással jutottunk fel.</w:t>
      </w:r>
      <w:r w:rsidR="00BF1CFF">
        <w:rPr>
          <w:rFonts w:cstheme="minorHAnsi"/>
          <w:sz w:val="24"/>
          <w:szCs w:val="24"/>
        </w:rPr>
        <w:t xml:space="preserve"> A naponta induló traktorok </w:t>
      </w:r>
      <w:r w:rsidR="002B29CA" w:rsidRPr="00B3510E">
        <w:rPr>
          <w:rFonts w:cstheme="minorHAnsi"/>
          <w:sz w:val="24"/>
          <w:szCs w:val="24"/>
        </w:rPr>
        <w:t xml:space="preserve">20-25 embert tudtak felszállítani körülbelül 45 perc alatt a menedékházakig, ahol fényképek </w:t>
      </w:r>
      <w:r w:rsidR="00BF1CFF">
        <w:rPr>
          <w:rFonts w:cstheme="minorHAnsi"/>
          <w:sz w:val="24"/>
          <w:szCs w:val="24"/>
        </w:rPr>
        <w:t>készítésére volt lehetőségünk. A</w:t>
      </w:r>
      <w:r w:rsidR="002B29CA" w:rsidRPr="00B3510E">
        <w:rPr>
          <w:rFonts w:cstheme="minorHAnsi"/>
          <w:sz w:val="24"/>
          <w:szCs w:val="24"/>
        </w:rPr>
        <w:t xml:space="preserve"> hegycsúcson, melyet a székelyek szent helyként tisztelnek, több tíz kopjafa </w:t>
      </w:r>
      <w:r w:rsidR="00020D2E" w:rsidRPr="00B3510E">
        <w:rPr>
          <w:rFonts w:cstheme="minorHAnsi"/>
          <w:sz w:val="24"/>
          <w:szCs w:val="24"/>
        </w:rPr>
        <w:t>látható mindenféle díszítéssel. Ez az évek során igazi zarándokhellyé vált.</w:t>
      </w:r>
    </w:p>
    <w:p w14:paraId="6B3722D3" w14:textId="77777777" w:rsidR="00020D2E" w:rsidRPr="00B3510E" w:rsidRDefault="00020D2E" w:rsidP="00020D2E">
      <w:pPr>
        <w:spacing w:line="264" w:lineRule="auto"/>
        <w:rPr>
          <w:rFonts w:cstheme="minorHAnsi"/>
          <w:sz w:val="24"/>
          <w:szCs w:val="24"/>
        </w:rPr>
      </w:pPr>
      <w:r w:rsidRPr="00B3510E">
        <w:rPr>
          <w:rFonts w:cstheme="minorHAnsi"/>
          <w:sz w:val="24"/>
          <w:szCs w:val="24"/>
        </w:rPr>
        <w:t xml:space="preserve"> </w:t>
      </w:r>
    </w:p>
    <w:p w14:paraId="3D3FE812" w14:textId="77777777" w:rsidR="00B3510E" w:rsidRPr="00B3510E" w:rsidRDefault="00020D2E" w:rsidP="00B3510E">
      <w:pPr>
        <w:spacing w:line="264" w:lineRule="auto"/>
        <w:rPr>
          <w:rFonts w:cstheme="minorHAnsi"/>
          <w:sz w:val="24"/>
          <w:szCs w:val="24"/>
        </w:rPr>
      </w:pPr>
      <w:r w:rsidRPr="00B3510E">
        <w:rPr>
          <w:rFonts w:cstheme="minorHAnsi"/>
          <w:sz w:val="24"/>
          <w:szCs w:val="24"/>
        </w:rPr>
        <w:t>A Hargitán megtalálható az európai hegyvidékek teljes növényi skálája. A legfontosabb és legelterjedtebb növényfajtája a lucfenyő, a jegenyefenyő, a vörösfenyő és az erdei</w:t>
      </w:r>
      <w:r w:rsidR="00D74845">
        <w:rPr>
          <w:rFonts w:cstheme="minorHAnsi"/>
          <w:sz w:val="24"/>
          <w:szCs w:val="24"/>
        </w:rPr>
        <w:t xml:space="preserve"> </w:t>
      </w:r>
      <w:r w:rsidRPr="00B3510E">
        <w:rPr>
          <w:rFonts w:cstheme="minorHAnsi"/>
          <w:sz w:val="24"/>
          <w:szCs w:val="24"/>
        </w:rPr>
        <w:t>fenyő. De található még itt csertölgy, bükkfélék, vadcsereszn</w:t>
      </w:r>
      <w:r w:rsidR="00B3510E" w:rsidRPr="00B3510E">
        <w:rPr>
          <w:rFonts w:cstheme="minorHAnsi"/>
          <w:sz w:val="24"/>
          <w:szCs w:val="24"/>
        </w:rPr>
        <w:t xml:space="preserve">ye, tölgyfa és </w:t>
      </w:r>
      <w:r w:rsidRPr="00B3510E">
        <w:rPr>
          <w:rFonts w:cstheme="minorHAnsi"/>
          <w:sz w:val="24"/>
          <w:szCs w:val="24"/>
        </w:rPr>
        <w:t>gyertyánfa</w:t>
      </w:r>
      <w:r w:rsidR="00B3510E" w:rsidRPr="00B3510E">
        <w:rPr>
          <w:rFonts w:cstheme="minorHAnsi"/>
          <w:sz w:val="24"/>
          <w:szCs w:val="24"/>
        </w:rPr>
        <w:t xml:space="preserve"> is</w:t>
      </w:r>
      <w:r w:rsidRPr="00B3510E">
        <w:rPr>
          <w:rFonts w:cstheme="minorHAnsi"/>
          <w:sz w:val="24"/>
          <w:szCs w:val="24"/>
        </w:rPr>
        <w:t xml:space="preserve">. </w:t>
      </w:r>
      <w:r w:rsidR="00B3510E" w:rsidRPr="00B3510E">
        <w:rPr>
          <w:rFonts w:cstheme="minorHAnsi"/>
          <w:sz w:val="24"/>
          <w:szCs w:val="24"/>
        </w:rPr>
        <w:t>A magasabb helyeken előfordul</w:t>
      </w:r>
      <w:r w:rsidRPr="00B3510E">
        <w:rPr>
          <w:rFonts w:cstheme="minorHAnsi"/>
          <w:sz w:val="24"/>
          <w:szCs w:val="24"/>
        </w:rPr>
        <w:t xml:space="preserve"> ezüstfenyő, a hegyi juharfa és a tiszafa is.</w:t>
      </w:r>
      <w:r w:rsidRPr="00B3510E">
        <w:rPr>
          <w:rFonts w:cstheme="minorHAnsi"/>
          <w:sz w:val="24"/>
          <w:szCs w:val="24"/>
        </w:rPr>
        <w:br/>
        <w:t xml:space="preserve">A tisztásokon </w:t>
      </w:r>
      <w:r w:rsidR="00B3510E" w:rsidRPr="00B3510E">
        <w:rPr>
          <w:rFonts w:cstheme="minorHAnsi"/>
          <w:sz w:val="24"/>
          <w:szCs w:val="24"/>
        </w:rPr>
        <w:t xml:space="preserve">számos gyümölcs </w:t>
      </w:r>
      <w:r w:rsidRPr="00B3510E">
        <w:rPr>
          <w:rFonts w:cstheme="minorHAnsi"/>
          <w:sz w:val="24"/>
          <w:szCs w:val="24"/>
        </w:rPr>
        <w:t>megterem</w:t>
      </w:r>
      <w:r w:rsidR="00B3510E" w:rsidRPr="00B3510E">
        <w:rPr>
          <w:rFonts w:cstheme="minorHAnsi"/>
          <w:sz w:val="24"/>
          <w:szCs w:val="24"/>
        </w:rPr>
        <w:t>, például</w:t>
      </w:r>
      <w:r w:rsidRPr="00B3510E">
        <w:rPr>
          <w:rFonts w:cstheme="minorHAnsi"/>
          <w:sz w:val="24"/>
          <w:szCs w:val="24"/>
        </w:rPr>
        <w:t xml:space="preserve"> a málna, a hamvas szeder, az erdei szeder, az eper,</w:t>
      </w:r>
      <w:r w:rsidR="00B3510E" w:rsidRPr="00B3510E">
        <w:rPr>
          <w:rFonts w:cstheme="minorHAnsi"/>
          <w:sz w:val="24"/>
          <w:szCs w:val="24"/>
        </w:rPr>
        <w:t xml:space="preserve"> a vadrózsa és a kökény,</w:t>
      </w:r>
      <w:r w:rsidR="00D74845">
        <w:rPr>
          <w:rFonts w:cstheme="minorHAnsi"/>
          <w:sz w:val="24"/>
          <w:szCs w:val="24"/>
        </w:rPr>
        <w:t xml:space="preserve"> a magasabb területeken pedig </w:t>
      </w:r>
      <w:r w:rsidRPr="00B3510E">
        <w:rPr>
          <w:rFonts w:cstheme="minorHAnsi"/>
          <w:sz w:val="24"/>
          <w:szCs w:val="24"/>
        </w:rPr>
        <w:t>megtalálható a fekete és a vörös áfonya.</w:t>
      </w:r>
      <w:r w:rsidR="00B3510E" w:rsidRPr="00B3510E">
        <w:rPr>
          <w:rFonts w:cstheme="minorHAnsi"/>
          <w:sz w:val="24"/>
          <w:szCs w:val="24"/>
        </w:rPr>
        <w:t xml:space="preserve">                                                                                </w:t>
      </w:r>
    </w:p>
    <w:p w14:paraId="57B6D846" w14:textId="77777777" w:rsidR="00B3510E" w:rsidRPr="00B3510E" w:rsidRDefault="00B3510E" w:rsidP="00B3510E">
      <w:pPr>
        <w:spacing w:line="264" w:lineRule="auto"/>
        <w:rPr>
          <w:rFonts w:cstheme="minorHAnsi"/>
          <w:sz w:val="24"/>
          <w:szCs w:val="24"/>
        </w:rPr>
      </w:pPr>
    </w:p>
    <w:p w14:paraId="1C93D830" w14:textId="77777777" w:rsidR="00020D2E" w:rsidRDefault="00020D2E" w:rsidP="00B3510E">
      <w:pPr>
        <w:spacing w:line="264" w:lineRule="auto"/>
        <w:rPr>
          <w:rFonts w:cstheme="minorHAnsi"/>
          <w:sz w:val="24"/>
          <w:szCs w:val="24"/>
        </w:rPr>
      </w:pPr>
      <w:r w:rsidRPr="00B3510E">
        <w:rPr>
          <w:rFonts w:cstheme="minorHAnsi"/>
          <w:sz w:val="24"/>
          <w:szCs w:val="24"/>
        </w:rPr>
        <w:t>A te</w:t>
      </w:r>
      <w:r w:rsidR="00D74845">
        <w:rPr>
          <w:rFonts w:cstheme="minorHAnsi"/>
          <w:sz w:val="24"/>
          <w:szCs w:val="24"/>
        </w:rPr>
        <w:t>rület állatvilága is gazdag. A </w:t>
      </w:r>
      <w:r w:rsidRPr="00B3510E">
        <w:rPr>
          <w:rFonts w:cstheme="minorHAnsi"/>
          <w:sz w:val="24"/>
          <w:szCs w:val="24"/>
        </w:rPr>
        <w:t xml:space="preserve">hegység magasabban fekvő fennsíkjain és a havasalji erdőkben élnek barna medvék. Ezek különösképpen az Ostoros, Ördög-tó, Fertő-tető, a Rákos, Magas-hegy, Barót-kő, Kakukk-hegy, </w:t>
      </w:r>
      <w:proofErr w:type="spellStart"/>
      <w:r w:rsidRPr="00B3510E">
        <w:rPr>
          <w:rFonts w:cstheme="minorHAnsi"/>
          <w:sz w:val="24"/>
          <w:szCs w:val="24"/>
        </w:rPr>
        <w:t>Durma</w:t>
      </w:r>
      <w:proofErr w:type="spellEnd"/>
      <w:r w:rsidRPr="00B3510E">
        <w:rPr>
          <w:rFonts w:cstheme="minorHAnsi"/>
          <w:sz w:val="24"/>
          <w:szCs w:val="24"/>
        </w:rPr>
        <w:t xml:space="preserve"> vidékein élnek. </w:t>
      </w:r>
      <w:r w:rsidR="00B3510E" w:rsidRPr="00B3510E">
        <w:rPr>
          <w:rFonts w:cstheme="minorHAnsi"/>
          <w:sz w:val="24"/>
          <w:szCs w:val="24"/>
        </w:rPr>
        <w:t xml:space="preserve">                             </w:t>
      </w:r>
      <w:r w:rsidR="00D74845">
        <w:rPr>
          <w:rFonts w:cstheme="minorHAnsi"/>
          <w:sz w:val="24"/>
          <w:szCs w:val="24"/>
        </w:rPr>
        <w:t>A M</w:t>
      </w:r>
      <w:r w:rsidRPr="00B3510E">
        <w:rPr>
          <w:rFonts w:cstheme="minorHAnsi"/>
          <w:sz w:val="24"/>
          <w:szCs w:val="24"/>
        </w:rPr>
        <w:t>ásodik legelterjedtebb vadon élő állat a kárpáti szarva</w:t>
      </w:r>
      <w:r w:rsidR="00D74845">
        <w:rPr>
          <w:rFonts w:cstheme="minorHAnsi"/>
          <w:sz w:val="24"/>
          <w:szCs w:val="24"/>
        </w:rPr>
        <w:t xml:space="preserve">s, melyek többnyire a </w:t>
      </w:r>
      <w:r w:rsidR="00B3510E" w:rsidRPr="00B3510E">
        <w:rPr>
          <w:rFonts w:cstheme="minorHAnsi"/>
          <w:sz w:val="24"/>
          <w:szCs w:val="24"/>
        </w:rPr>
        <w:t>havasok</w:t>
      </w:r>
      <w:r w:rsidRPr="00B3510E">
        <w:rPr>
          <w:rFonts w:cstheme="minorHAnsi"/>
          <w:sz w:val="24"/>
          <w:szCs w:val="24"/>
        </w:rPr>
        <w:t xml:space="preserve"> tisztásain élnek. Megtalálható még a vidéken a hiúz, a farkas, a róka, a vaddisznó, a vadmacska, a nyest, az üregi nyúl, a mókus és a borz is. </w:t>
      </w:r>
      <w:r w:rsidRPr="00B3510E">
        <w:rPr>
          <w:rFonts w:cstheme="minorHAnsi"/>
          <w:sz w:val="24"/>
          <w:szCs w:val="24"/>
        </w:rPr>
        <w:br/>
        <w:t>Madarak közül itt él a siketfajd, a szirti sas, a fakopáncs, a zöld harkály, az egerészölyv, a füleskuvik, az éjjeli</w:t>
      </w:r>
      <w:r w:rsidR="00B3510E" w:rsidRPr="00B3510E">
        <w:rPr>
          <w:rFonts w:cstheme="minorHAnsi"/>
          <w:sz w:val="24"/>
          <w:szCs w:val="24"/>
        </w:rPr>
        <w:t xml:space="preserve"> </w:t>
      </w:r>
      <w:r w:rsidRPr="00B3510E">
        <w:rPr>
          <w:rFonts w:cstheme="minorHAnsi"/>
          <w:sz w:val="24"/>
          <w:szCs w:val="24"/>
        </w:rPr>
        <w:t>bagoly, a cinege, az énekes rigó, a fenyőszajkó és a császármadár.</w:t>
      </w:r>
      <w:r w:rsidRPr="00B3510E">
        <w:rPr>
          <w:rFonts w:cstheme="minorHAnsi"/>
          <w:sz w:val="24"/>
          <w:szCs w:val="24"/>
        </w:rPr>
        <w:br/>
        <w:t xml:space="preserve">Hüllők közül </w:t>
      </w:r>
      <w:r w:rsidR="00B3510E" w:rsidRPr="00B3510E">
        <w:rPr>
          <w:rFonts w:cstheme="minorHAnsi"/>
          <w:sz w:val="24"/>
          <w:szCs w:val="24"/>
        </w:rPr>
        <w:t>vipera és szalamandra található</w:t>
      </w:r>
      <w:r w:rsidR="00D74845">
        <w:rPr>
          <w:rFonts w:cstheme="minorHAnsi"/>
          <w:sz w:val="24"/>
          <w:szCs w:val="24"/>
        </w:rPr>
        <w:t xml:space="preserve"> itt</w:t>
      </w:r>
      <w:r w:rsidR="00B3510E" w:rsidRPr="00B3510E">
        <w:rPr>
          <w:rFonts w:cstheme="minorHAnsi"/>
          <w:sz w:val="24"/>
          <w:szCs w:val="24"/>
        </w:rPr>
        <w:t>.</w:t>
      </w:r>
      <w:r w:rsidRPr="00B3510E">
        <w:rPr>
          <w:rFonts w:cstheme="minorHAnsi"/>
          <w:sz w:val="24"/>
          <w:szCs w:val="24"/>
        </w:rPr>
        <w:br/>
        <w:t xml:space="preserve">A gyors hegyi patakokban él a pisztráng és a domolykó. </w:t>
      </w:r>
    </w:p>
    <w:p w14:paraId="6ED96C59" w14:textId="77777777" w:rsidR="00A739C5" w:rsidRPr="00B3510E" w:rsidRDefault="00A739C5" w:rsidP="00B3510E">
      <w:pPr>
        <w:spacing w:line="264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Nagyon örülök, hogy lehetőséget kaptam egy ilyen gyönyörű táj megnézésére</w:t>
      </w:r>
      <w:bookmarkStart w:id="0" w:name="_GoBack"/>
      <w:bookmarkEnd w:id="0"/>
      <w:r>
        <w:rPr>
          <w:rFonts w:cstheme="minorHAnsi"/>
          <w:sz w:val="24"/>
          <w:szCs w:val="24"/>
        </w:rPr>
        <w:t>, egy ilyen jó csapattal.</w:t>
      </w:r>
    </w:p>
    <w:p w14:paraId="261E740A" w14:textId="77777777" w:rsidR="00020D2E" w:rsidRPr="00C6223F" w:rsidRDefault="00CA4965" w:rsidP="00020D2E">
      <w:pPr>
        <w:spacing w:line="264" w:lineRule="auto"/>
        <w:rPr>
          <w:sz w:val="26"/>
          <w:szCs w:val="26"/>
        </w:rPr>
      </w:pPr>
      <w:r>
        <w:rPr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67813" wp14:editId="054965F2">
                <wp:simplePos x="0" y="0"/>
                <wp:positionH relativeFrom="column">
                  <wp:posOffset>-3419475</wp:posOffset>
                </wp:positionH>
                <wp:positionV relativeFrom="paragraph">
                  <wp:posOffset>2747010</wp:posOffset>
                </wp:positionV>
                <wp:extent cx="1495425" cy="314325"/>
                <wp:effectExtent l="0" t="381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3BCFB" w14:textId="77777777" w:rsidR="00F55606" w:rsidRPr="00F55606" w:rsidRDefault="00F55606">
                            <w:pPr>
                              <w:rPr>
                                <w:i/>
                              </w:rPr>
                            </w:pPr>
                            <w:r w:rsidRPr="00F55606">
                              <w:rPr>
                                <w:i/>
                              </w:rPr>
                              <w:t>Kilátás a Hargitáról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69.25pt;margin-top:216.3pt;width:11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" stroked="f">
                <v:textbox>
                  <w:txbxContent>
                    <w:p w:rsidR="00F55606" w:rsidRPr="00F55606" w:rsidRDefault="00F55606">
                      <w:pPr>
                        <w:rPr>
                          <w:i/>
                        </w:rPr>
                      </w:pPr>
                      <w:r w:rsidRPr="00F55606">
                        <w:rPr>
                          <w:i/>
                        </w:rPr>
                        <w:t>Kilátás a Hargitáról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89DE6" wp14:editId="702E681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1294130"/>
                <wp:effectExtent l="9525" t="9525" r="1206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placeholder>
                                <w:docPart w:val="06B9561D581E4D75B45AEE8A0912F325"/>
                              </w:placeholder>
                              <w:temporary/>
                              <w:showingPlcHdr/>
                            </w:sdtPr>
                            <w:sdtEndPr/>
                            <w:sdtContent>
                              <w:p w14:paraId="4F87A58E" w14:textId="77777777" w:rsidR="00F55606" w:rsidRDefault="00F55606">
                                <w:r>
                                  <w:t>[Ide írhatja be a dokumentumból idézett szöveget vagy egy érdekes kérdés összefoglalását. A szövegdoboz a dokumentum tetszőleges pontján elhelyezhető, és formázását a Szövegdoboz-eszközök lapon adhatja meg.]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0;width:179.75pt;height:101.95pt;z-index:251660288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">
                <v:textbox style="mso-fit-shape-to-text:t">
                  <w:txbxContent>
                    <w:sdt>
                      <w:sdtPr>
                        <w:id w:val="568603642"/>
                        <w:placeholder>
                          <w:docPart w:val="06B9561D581E4D75B45AEE8A0912F325"/>
                        </w:placeholder>
                        <w:temporary/>
                        <w:showingPlcHdr/>
                      </w:sdtPr>
                      <w:sdtEndPr/>
                      <w:sdtContent>
                        <w:p w:rsidR="00F55606" w:rsidRDefault="00F55606">
                          <w:r>
                            <w:t>[Ide írhatja be a dokumentumból idézett szöveget vagy egy érdekes kérdés összefoglalását. A szövegdoboz a dokumentum tetszőleges pontján elhelyezhető, és formázását a Szövegdoboz-eszközök lapon adhatja meg.]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F4E21">
        <w:rPr>
          <w:noProof/>
          <w:sz w:val="26"/>
          <w:szCs w:val="26"/>
          <w:lang w:eastAsia="hu-HU"/>
        </w:rPr>
        <w:drawing>
          <wp:anchor distT="0" distB="0" distL="114300" distR="114300" simplePos="0" relativeHeight="251658240" behindDoc="1" locked="0" layoutInCell="1" allowOverlap="1" wp14:anchorId="3F5CAED9" wp14:editId="61AC88FB">
            <wp:simplePos x="0" y="0"/>
            <wp:positionH relativeFrom="column">
              <wp:posOffset>-33020</wp:posOffset>
            </wp:positionH>
            <wp:positionV relativeFrom="paragraph">
              <wp:posOffset>13335</wp:posOffset>
            </wp:positionV>
            <wp:extent cx="4810125" cy="2695575"/>
            <wp:effectExtent l="19050" t="0" r="9525" b="0"/>
            <wp:wrapTight wrapText="bothSides">
              <wp:wrapPolygon edited="0">
                <wp:start x="-86" y="0"/>
                <wp:lineTo x="-86" y="21524"/>
                <wp:lineTo x="21643" y="21524"/>
                <wp:lineTo x="21643" y="0"/>
                <wp:lineTo x="-86" y="0"/>
              </wp:wrapPolygon>
            </wp:wrapTight>
            <wp:docPr id="1" name="Kép 1" descr="C:\Users\Finta Ferenc\AppData\Local\Microsoft\Windows\INetCache\Content.Word\DSC_0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ta Ferenc\AppData\Local\Microsoft\Windows\INetCache\Content.Word\DSC_06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20D2E" w:rsidRPr="00C6223F" w:rsidSect="00356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3F"/>
    <w:rsid w:val="00020D2E"/>
    <w:rsid w:val="000F4E21"/>
    <w:rsid w:val="00277893"/>
    <w:rsid w:val="002B29CA"/>
    <w:rsid w:val="0035624C"/>
    <w:rsid w:val="007F000A"/>
    <w:rsid w:val="008B722F"/>
    <w:rsid w:val="00A739C5"/>
    <w:rsid w:val="00B3510E"/>
    <w:rsid w:val="00BF1CFF"/>
    <w:rsid w:val="00C53BB2"/>
    <w:rsid w:val="00C6223F"/>
    <w:rsid w:val="00CA4965"/>
    <w:rsid w:val="00D74845"/>
    <w:rsid w:val="00E001C2"/>
    <w:rsid w:val="00F55606"/>
    <w:rsid w:val="00FC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355C2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3562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20D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20D2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4E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B9561D581E4D75B45AEE8A0912F3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1B566A-EFFF-4189-88D3-7890CCC16F1E}"/>
      </w:docPartPr>
      <w:docPartBody>
        <w:p w:rsidR="00D045D0" w:rsidRDefault="007D4B8C" w:rsidP="007D4B8C">
          <w:pPr>
            <w:pStyle w:val="06B9561D581E4D75B45AEE8A0912F325"/>
          </w:pPr>
          <w:r>
            <w:t>[Ide írhatja be a dokumentumból idézett szöveget vagy egy érdekes kérdés összefoglalását. A szövegdoboz a dokumentum tetszőleges pontján elhelyezhető, és formázását a Szövegdoboz-eszközök lapon adhatja meg.]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D4B8C"/>
    <w:rsid w:val="006B0FD8"/>
    <w:rsid w:val="007D4B8C"/>
    <w:rsid w:val="009D4766"/>
    <w:rsid w:val="00D0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45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06B9561D581E4D75B45AEE8A0912F325">
    <w:name w:val="06B9561D581E4D75B45AEE8A0912F325"/>
    <w:rsid w:val="007D4B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1959</Characters>
  <Application>Microsoft Macintosh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Finta Ferenc</dc:creator>
  <cp:lastModifiedBy>Microsoft Office-felhasználó</cp:lastModifiedBy>
  <cp:revision>3</cp:revision>
  <dcterms:created xsi:type="dcterms:W3CDTF">2018-06-15T05:53:00Z</dcterms:created>
  <dcterms:modified xsi:type="dcterms:W3CDTF">2018-06-22T17:13:00Z</dcterms:modified>
</cp:coreProperties>
</file>